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9D" w:rsidRPr="00345D7A" w:rsidRDefault="0027229D" w:rsidP="0027229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Акции «П</w:t>
      </w:r>
      <w:r w:rsidRPr="00345D7A">
        <w:rPr>
          <w:rFonts w:ascii="Times New Roman" w:hAnsi="Times New Roman" w:cs="Times New Roman"/>
          <w:sz w:val="28"/>
          <w:szCs w:val="28"/>
        </w:rPr>
        <w:t>амять сердца свята» юнармейцы нашей школы провели уборку территории памятника «Воинам – односельчанам, погибшим в годы Великой Отечественной войны»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29D" w:rsidRDefault="0027229D" w:rsidP="002722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1666875"/>
            <wp:effectExtent l="19050" t="0" r="0" b="0"/>
            <wp:docPr id="1" name="Рисунок 1" descr="C:\Users\212\Desktop\ленинград\20190129_123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2\Desktop\ленинград\20190129_12333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9850" cy="1666875"/>
            <wp:effectExtent l="19050" t="0" r="0" b="0"/>
            <wp:docPr id="2" name="Рисунок 2" descr="C:\Users\212\Desktop\ленинград\20190129_123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12\Desktop\ленинград\20190129_12375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29D" w:rsidRPr="006A1EFE" w:rsidRDefault="0027229D" w:rsidP="00272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1943100"/>
            <wp:effectExtent l="19050" t="0" r="0" b="0"/>
            <wp:docPr id="8" name="Рисунок 3" descr="C:\Users\212\Desktop\ленинград\20190129_124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12\Desktop\ленинград\20190129_12424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1943100"/>
            <wp:effectExtent l="19050" t="0" r="0" b="0"/>
            <wp:docPr id="9" name="Рисунок 4" descr="C:\Users\212\Desktop\ленинград\20190129_125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12\Desktop\ленинград\20190129_12524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38F" w:rsidRDefault="0043038F"/>
    <w:sectPr w:rsidR="0043038F" w:rsidSect="0043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29D"/>
    <w:rsid w:val="0027229D"/>
    <w:rsid w:val="0043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</dc:creator>
  <cp:lastModifiedBy>212</cp:lastModifiedBy>
  <cp:revision>1</cp:revision>
  <dcterms:created xsi:type="dcterms:W3CDTF">2019-02-26T07:12:00Z</dcterms:created>
  <dcterms:modified xsi:type="dcterms:W3CDTF">2019-02-26T07:13:00Z</dcterms:modified>
</cp:coreProperties>
</file>